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CB8" w:rsidRDefault="00220CB8" w:rsidP="00220CB8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220CB8">
        <w:rPr>
          <w:b/>
          <w:sz w:val="24"/>
          <w:szCs w:val="24"/>
        </w:rPr>
        <w:t xml:space="preserve">pis </w:t>
      </w:r>
      <w:r w:rsidR="000D2B44">
        <w:rPr>
          <w:b/>
          <w:sz w:val="24"/>
          <w:szCs w:val="24"/>
        </w:rPr>
        <w:t>poslova</w:t>
      </w:r>
    </w:p>
    <w:p w:rsidR="00F40B9D" w:rsidRDefault="00F40B9D" w:rsidP="00220CB8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B673F7" w:rsidRDefault="00F40B9D" w:rsidP="00220CB8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F40B9D">
        <w:rPr>
          <w:b/>
          <w:sz w:val="24"/>
          <w:szCs w:val="24"/>
        </w:rPr>
        <w:t>Posudbeni odjel</w:t>
      </w:r>
    </w:p>
    <w:p w:rsidR="00F40B9D" w:rsidRDefault="00F40B9D" w:rsidP="00220CB8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F40B9D" w:rsidRDefault="00F40B9D" w:rsidP="00220CB8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F40B9D">
        <w:rPr>
          <w:b/>
          <w:sz w:val="24"/>
          <w:szCs w:val="24"/>
        </w:rPr>
        <w:t>DIPLOMIRANI KNJIŽNIČAR – radno mjesto I. vrste</w:t>
      </w:r>
    </w:p>
    <w:p w:rsidR="00F40B9D" w:rsidRDefault="00F40B9D" w:rsidP="00220CB8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F40B9D" w:rsidRPr="00F40B9D" w:rsidRDefault="00F40B9D" w:rsidP="00F40B9D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40B9D">
        <w:rPr>
          <w:sz w:val="24"/>
          <w:szCs w:val="24"/>
        </w:rPr>
        <w:t>- pružanje osnovnih informacijskih usluga (davanje informacija korisnicima pri pronalaženju informacija te obavještavanje korisnika o postojećim uslugama u Knjižnici),</w:t>
      </w:r>
    </w:p>
    <w:p w:rsidR="00F40B9D" w:rsidRPr="00F40B9D" w:rsidRDefault="00F40B9D" w:rsidP="00F40B9D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40B9D">
        <w:rPr>
          <w:sz w:val="24"/>
          <w:szCs w:val="24"/>
        </w:rPr>
        <w:t>- upis korisnika,</w:t>
      </w:r>
    </w:p>
    <w:p w:rsidR="00F40B9D" w:rsidRPr="00F40B9D" w:rsidRDefault="00F40B9D" w:rsidP="00F40B9D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40B9D">
        <w:rPr>
          <w:sz w:val="24"/>
          <w:szCs w:val="24"/>
        </w:rPr>
        <w:t>- edukacija korisnika (pretraživanje CROLIST-a i Interneta, snalaženje u fondu),</w:t>
      </w:r>
    </w:p>
    <w:p w:rsidR="00F40B9D" w:rsidRPr="00F40B9D" w:rsidRDefault="00F40B9D" w:rsidP="00F40B9D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40B9D">
        <w:rPr>
          <w:sz w:val="24"/>
          <w:szCs w:val="24"/>
        </w:rPr>
        <w:t>- posuđivanje i razduživanje knjižnične građe,</w:t>
      </w:r>
    </w:p>
    <w:p w:rsidR="00F40B9D" w:rsidRPr="00F40B9D" w:rsidRDefault="00F40B9D" w:rsidP="00F40B9D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40B9D">
        <w:rPr>
          <w:sz w:val="24"/>
          <w:szCs w:val="24"/>
        </w:rPr>
        <w:t>- održavanje knjižnične zbirke (redovno održavanje zbirke, izlučivanje zastarjele, amortizirane  građe),</w:t>
      </w:r>
    </w:p>
    <w:p w:rsidR="00F40B9D" w:rsidRPr="00F40B9D" w:rsidRDefault="00F40B9D" w:rsidP="00F40B9D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40B9D">
        <w:rPr>
          <w:sz w:val="24"/>
          <w:szCs w:val="24"/>
        </w:rPr>
        <w:t>- vođenje prepiske s korisnicima (rezervacije i zakasnine),</w:t>
      </w:r>
    </w:p>
    <w:p w:rsidR="00F40B9D" w:rsidRPr="00F40B9D" w:rsidRDefault="00F40B9D" w:rsidP="00F40B9D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40B9D">
        <w:rPr>
          <w:sz w:val="24"/>
          <w:szCs w:val="24"/>
        </w:rPr>
        <w:t>- sudjelovanje u organiziranju raznih oblika rada s korisnicima,</w:t>
      </w:r>
    </w:p>
    <w:p w:rsidR="00F40B9D" w:rsidRPr="00F40B9D" w:rsidRDefault="00F40B9D" w:rsidP="00F40B9D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40B9D">
        <w:rPr>
          <w:sz w:val="24"/>
          <w:szCs w:val="24"/>
        </w:rPr>
        <w:t>- izgrađivanje i formiranje  knjižničih zbirki sudjelovanjem u nabavi,</w:t>
      </w:r>
    </w:p>
    <w:p w:rsidR="00F40B9D" w:rsidRPr="00F40B9D" w:rsidRDefault="00F40B9D" w:rsidP="00F40B9D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40B9D">
        <w:rPr>
          <w:sz w:val="24"/>
          <w:szCs w:val="24"/>
        </w:rPr>
        <w:t>- vođenje blagajne s upisninama, zakasninama i drugim naknadama,</w:t>
      </w:r>
    </w:p>
    <w:p w:rsidR="00F40B9D" w:rsidRPr="00F40B9D" w:rsidRDefault="00F40B9D" w:rsidP="00F40B9D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40B9D">
        <w:rPr>
          <w:sz w:val="24"/>
          <w:szCs w:val="24"/>
        </w:rPr>
        <w:t xml:space="preserve">  (administrativni poslovi posudbe),</w:t>
      </w:r>
    </w:p>
    <w:p w:rsidR="00F40B9D" w:rsidRPr="00F40B9D" w:rsidRDefault="00F40B9D" w:rsidP="00F40B9D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F40B9D">
        <w:rPr>
          <w:sz w:val="24"/>
          <w:szCs w:val="24"/>
        </w:rPr>
        <w:t>- drugi poslovi po nalogu ravnatelja i voditelja.</w:t>
      </w:r>
    </w:p>
    <w:p w:rsidR="00F40B9D" w:rsidRPr="00F40B9D" w:rsidRDefault="00F40B9D" w:rsidP="00F40B9D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E004AE" w:rsidRDefault="00E004AE" w:rsidP="00220CB8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bookmarkStart w:id="0" w:name="_GoBack"/>
      <w:bookmarkEnd w:id="0"/>
    </w:p>
    <w:p w:rsidR="00232E33" w:rsidRPr="006A4C26" w:rsidRDefault="00232E33" w:rsidP="005721D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pacing w:val="-2"/>
          <w:sz w:val="16"/>
          <w:szCs w:val="16"/>
        </w:rPr>
      </w:pPr>
    </w:p>
    <w:sectPr w:rsidR="00232E33" w:rsidRPr="006A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2737C"/>
    <w:multiLevelType w:val="hybridMultilevel"/>
    <w:tmpl w:val="3754DC44"/>
    <w:lvl w:ilvl="0" w:tplc="49768376">
      <w:start w:val="1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07"/>
    <w:rsid w:val="000D2B44"/>
    <w:rsid w:val="001230C0"/>
    <w:rsid w:val="001B6A5B"/>
    <w:rsid w:val="00220CB8"/>
    <w:rsid w:val="00232E33"/>
    <w:rsid w:val="00423B54"/>
    <w:rsid w:val="00427928"/>
    <w:rsid w:val="00476132"/>
    <w:rsid w:val="005721D0"/>
    <w:rsid w:val="00652707"/>
    <w:rsid w:val="009E42C1"/>
    <w:rsid w:val="00B673F7"/>
    <w:rsid w:val="00E004AE"/>
    <w:rsid w:val="00E32F58"/>
    <w:rsid w:val="00ED198C"/>
    <w:rsid w:val="00EF11FF"/>
    <w:rsid w:val="00F4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40908-B68A-4CDD-B926-960BA5A4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198C"/>
    <w:pPr>
      <w:overflowPunct w:val="0"/>
      <w:autoSpaceDE w:val="0"/>
      <w:autoSpaceDN w:val="0"/>
      <w:adjustRightInd w:val="0"/>
      <w:jc w:val="both"/>
      <w:textAlignment w:val="baseline"/>
    </w:pPr>
    <w:rPr>
      <w:rFonts w:ascii="HRTimes" w:hAnsi="HRTimes"/>
      <w:sz w:val="24"/>
    </w:rPr>
  </w:style>
  <w:style w:type="character" w:customStyle="1" w:styleId="BodyTextChar">
    <w:name w:val="Body Text Char"/>
    <w:basedOn w:val="DefaultParagraphFont"/>
    <w:link w:val="BodyText"/>
    <w:rsid w:val="00ED198C"/>
    <w:rPr>
      <w:rFonts w:ascii="HRTimes" w:eastAsia="Times New Roman" w:hAnsi="HR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Renata Šinko</cp:lastModifiedBy>
  <cp:revision>13</cp:revision>
  <dcterms:created xsi:type="dcterms:W3CDTF">2020-09-24T07:21:00Z</dcterms:created>
  <dcterms:modified xsi:type="dcterms:W3CDTF">2023-05-22T07:59:00Z</dcterms:modified>
</cp:coreProperties>
</file>